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2" w:rsidRPr="003347E6" w:rsidRDefault="00ED2572">
      <w:pPr>
        <w:pStyle w:val="Ttulo"/>
        <w:rPr>
          <w:rFonts w:ascii="Calibri" w:hAnsi="Calibri"/>
          <w:sz w:val="24"/>
          <w:u w:val="none"/>
        </w:rPr>
      </w:pPr>
    </w:p>
    <w:p w:rsidR="00ED2572" w:rsidRPr="003347E6" w:rsidRDefault="00ED2572">
      <w:pPr>
        <w:pStyle w:val="Ttulo"/>
        <w:rPr>
          <w:rFonts w:ascii="Calibri" w:hAnsi="Calibri"/>
          <w:sz w:val="24"/>
          <w:u w:val="none"/>
        </w:rPr>
      </w:pPr>
    </w:p>
    <w:p w:rsidR="009B6E11" w:rsidRDefault="003733BC" w:rsidP="003733BC">
      <w:pPr>
        <w:pStyle w:val="Ttulo"/>
        <w:ind w:left="-709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NOMBRE:</w:t>
      </w:r>
    </w:p>
    <w:p w:rsidR="003733BC" w:rsidRDefault="00580BF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EXAMEN BIOLOGÍA</w:t>
      </w:r>
    </w:p>
    <w:p w:rsidR="006262E4" w:rsidRDefault="006262E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t>Nutrición animales (respiratorio y digestivo)</w:t>
      </w:r>
    </w:p>
    <w:p w:rsidR="009B6E11" w:rsidRDefault="00580BF4">
      <w:pPr>
        <w:pStyle w:val="Ttulo"/>
        <w:rPr>
          <w:rFonts w:ascii="Calibri" w:hAnsi="Calibri"/>
          <w:sz w:val="24"/>
          <w:u w:val="none"/>
        </w:rPr>
      </w:pPr>
      <w:r>
        <w:rPr>
          <w:rFonts w:ascii="Calibri" w:hAnsi="Calibri"/>
          <w:b w:val="0"/>
          <w:sz w:val="24"/>
          <w:u w:val="none"/>
        </w:rPr>
        <w:t xml:space="preserve"> 3</w:t>
      </w:r>
      <w:r w:rsidR="006262E4" w:rsidRPr="003733BC">
        <w:rPr>
          <w:rFonts w:ascii="Calibri" w:hAnsi="Calibri"/>
          <w:b w:val="0"/>
          <w:sz w:val="24"/>
          <w:u w:val="none"/>
        </w:rPr>
        <w:t>º Evaluación (</w:t>
      </w:r>
      <w:r>
        <w:rPr>
          <w:rFonts w:ascii="Calibri" w:hAnsi="Calibri"/>
          <w:b w:val="0"/>
          <w:sz w:val="24"/>
          <w:u w:val="none"/>
        </w:rPr>
        <w:t>1</w:t>
      </w:r>
      <w:r w:rsidR="009B6E11" w:rsidRPr="00580BF4">
        <w:rPr>
          <w:rFonts w:ascii="Calibri" w:hAnsi="Calibri"/>
          <w:b w:val="0"/>
          <w:sz w:val="24"/>
          <w:u w:val="none"/>
        </w:rPr>
        <w:t>)</w:t>
      </w:r>
    </w:p>
    <w:p w:rsidR="003733BC" w:rsidRPr="00F80A8D" w:rsidRDefault="00F80A8D">
      <w:pPr>
        <w:pStyle w:val="Ttulo"/>
        <w:rPr>
          <w:rFonts w:ascii="Calibri" w:hAnsi="Calibri"/>
          <w:b w:val="0"/>
          <w:sz w:val="24"/>
          <w:u w:val="none"/>
        </w:rPr>
      </w:pPr>
      <w:r w:rsidRPr="00F80A8D">
        <w:rPr>
          <w:rFonts w:ascii="Calibri" w:hAnsi="Calibri"/>
          <w:b w:val="0"/>
          <w:sz w:val="24"/>
          <w:u w:val="none"/>
        </w:rPr>
        <w:t>100 puntos</w:t>
      </w:r>
    </w:p>
    <w:p w:rsidR="003733BC" w:rsidRDefault="003733BC">
      <w:pPr>
        <w:pStyle w:val="Ttulo"/>
        <w:rPr>
          <w:rFonts w:ascii="Calibri" w:hAnsi="Calibri"/>
          <w:sz w:val="24"/>
          <w:u w:val="none"/>
        </w:rPr>
      </w:pPr>
    </w:p>
    <w:p w:rsidR="00580BF4" w:rsidRPr="00371E6E" w:rsidRDefault="00580BF4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Contesta y justifica las siguientes cuestiones:</w:t>
      </w:r>
      <w:r w:rsidR="00371E6E">
        <w:rPr>
          <w:rFonts w:asciiTheme="minorHAnsi" w:hAnsiTheme="minorHAnsi" w:cs="Arial"/>
        </w:rPr>
        <w:t xml:space="preserve"> (9 puntos)</w:t>
      </w:r>
    </w:p>
    <w:p w:rsidR="00580BF4" w:rsidRPr="00371E6E" w:rsidRDefault="00580BF4" w:rsidP="00371E6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Explica la diferencia entre nutrición y digestión y entre alimento y nutriente.</w:t>
      </w:r>
    </w:p>
    <w:p w:rsidR="00580BF4" w:rsidRPr="00371E6E" w:rsidRDefault="00580BF4" w:rsidP="00371E6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relación existe entre la digestión mecánica y la digestión química?</w:t>
      </w:r>
    </w:p>
    <w:p w:rsidR="00580BF4" w:rsidRPr="00371E6E" w:rsidRDefault="00ED7333" w:rsidP="00371E6E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diferencia hay entre digestión intracelular, extracelular y mixta</w:t>
      </w:r>
      <w:r w:rsidR="00580BF4" w:rsidRPr="00371E6E">
        <w:rPr>
          <w:rFonts w:asciiTheme="minorHAnsi" w:hAnsiTheme="minorHAnsi" w:cs="Arial"/>
        </w:rPr>
        <w:t>?</w:t>
      </w:r>
      <w:r w:rsidRPr="00371E6E">
        <w:rPr>
          <w:rFonts w:asciiTheme="minorHAnsi" w:hAnsiTheme="minorHAnsi" w:cs="Arial"/>
        </w:rPr>
        <w:t xml:space="preserve"> ¿Cuál es la más evolucionada? Pon un ejemplo de animales con cada uno de estos tipos de digestión.</w:t>
      </w:r>
    </w:p>
    <w:p w:rsidR="00580BF4" w:rsidRPr="00ED7333" w:rsidRDefault="00580BF4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Pr="00371E6E" w:rsidRDefault="00ED7333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 xml:space="preserve">Indica de qué grupo de animales </w:t>
      </w:r>
      <w:r w:rsidR="00D23AC8" w:rsidRPr="00371E6E">
        <w:rPr>
          <w:rFonts w:asciiTheme="minorHAnsi" w:hAnsiTheme="minorHAnsi" w:cs="Arial"/>
        </w:rPr>
        <w:t xml:space="preserve">invertebrados </w:t>
      </w:r>
      <w:r w:rsidRPr="00371E6E">
        <w:rPr>
          <w:rFonts w:asciiTheme="minorHAnsi" w:hAnsiTheme="minorHAnsi" w:cs="Arial"/>
        </w:rPr>
        <w:t>es característico y para qué sirven:</w:t>
      </w:r>
      <w:r w:rsidR="00371E6E">
        <w:rPr>
          <w:rFonts w:asciiTheme="minorHAnsi" w:hAnsiTheme="minorHAnsi" w:cs="Arial"/>
        </w:rPr>
        <w:t xml:space="preserve"> (10 puntos)</w:t>
      </w:r>
    </w:p>
    <w:p w:rsidR="00D23AC8" w:rsidRPr="00371E6E" w:rsidRDefault="00D23AC8" w:rsidP="00371E6E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r</w:t>
      </w:r>
      <w:r w:rsidR="00580BF4" w:rsidRPr="00371E6E">
        <w:rPr>
          <w:rFonts w:asciiTheme="minorHAnsi" w:hAnsiTheme="minorHAnsi" w:cs="Arial"/>
        </w:rPr>
        <w:t>ádula</w:t>
      </w:r>
    </w:p>
    <w:p w:rsidR="00D23AC8" w:rsidRPr="00371E6E" w:rsidRDefault="00580BF4" w:rsidP="00371E6E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ciegos hepáticos</w:t>
      </w:r>
    </w:p>
    <w:p w:rsidR="00D23AC8" w:rsidRPr="00371E6E" w:rsidRDefault="00D23AC8" w:rsidP="00371E6E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proofErr w:type="spellStart"/>
      <w:r w:rsidRPr="00371E6E">
        <w:rPr>
          <w:rFonts w:asciiTheme="minorHAnsi" w:hAnsiTheme="minorHAnsi" w:cs="Arial"/>
        </w:rPr>
        <w:t>cnidocitos</w:t>
      </w:r>
      <w:proofErr w:type="spellEnd"/>
    </w:p>
    <w:p w:rsidR="00D23AC8" w:rsidRPr="00371E6E" w:rsidRDefault="00D23AC8" w:rsidP="00371E6E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buche y molleja</w:t>
      </w:r>
    </w:p>
    <w:p w:rsidR="00580BF4" w:rsidRPr="00371E6E" w:rsidRDefault="00592149" w:rsidP="00371E6E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96520</wp:posOffset>
            </wp:positionV>
            <wp:extent cx="3362325" cy="2200275"/>
            <wp:effectExtent l="19050" t="0" r="952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974" t="51724" r="22751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AC8" w:rsidRPr="00371E6E">
        <w:rPr>
          <w:rFonts w:asciiTheme="minorHAnsi" w:hAnsiTheme="minorHAnsi" w:cs="Arial"/>
        </w:rPr>
        <w:t>molinillo gástrico</w:t>
      </w:r>
      <w:r w:rsidR="00580BF4" w:rsidRPr="00371E6E">
        <w:rPr>
          <w:rFonts w:asciiTheme="minorHAnsi" w:hAnsiTheme="minorHAnsi" w:cs="Arial"/>
        </w:rPr>
        <w:t xml:space="preserve"> </w:t>
      </w:r>
    </w:p>
    <w:p w:rsidR="00580BF4" w:rsidRPr="00ED7333" w:rsidRDefault="00580BF4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Pr="00371E6E" w:rsidRDefault="00ED7333" w:rsidP="00371E6E">
      <w:pPr>
        <w:pStyle w:val="Prrafodelista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-284" w:right="4393" w:hanging="283"/>
        <w:jc w:val="both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En la siguiente ilustración, se muestran los modelos de aparatos digestivos de los animales. Nombra cada uno de los modelos representados y escribe un ejemplo</w:t>
      </w:r>
      <w:r w:rsidR="00371E6E">
        <w:rPr>
          <w:rFonts w:asciiTheme="minorHAnsi" w:hAnsiTheme="minorHAnsi" w:cs="Arial"/>
        </w:rPr>
        <w:t xml:space="preserve"> d</w:t>
      </w:r>
      <w:r w:rsidR="001B0840">
        <w:rPr>
          <w:rFonts w:asciiTheme="minorHAnsi" w:hAnsiTheme="minorHAnsi" w:cs="Arial"/>
        </w:rPr>
        <w:t>e los animales que los poseen (6</w:t>
      </w:r>
      <w:r w:rsidR="00371E6E">
        <w:rPr>
          <w:rFonts w:asciiTheme="minorHAnsi" w:hAnsiTheme="minorHAnsi" w:cs="Arial"/>
        </w:rPr>
        <w:t xml:space="preserve"> puntos)</w:t>
      </w:r>
    </w:p>
    <w:p w:rsidR="00ED7333" w:rsidRDefault="00ED7333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Default="00ED7333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Default="00ED7333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Default="00ED7333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ED7333" w:rsidRDefault="00ED7333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1B0840" w:rsidRDefault="001B0840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580BF4" w:rsidRPr="00371E6E" w:rsidRDefault="00580BF4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 xml:space="preserve">Establece una línea evolutiva para el aparato digestivo de los animales vertebrados y señala los avances </w:t>
      </w:r>
      <w:r w:rsidR="00371E6E">
        <w:rPr>
          <w:rFonts w:asciiTheme="minorHAnsi" w:hAnsiTheme="minorHAnsi" w:cs="Arial"/>
        </w:rPr>
        <w:t>de cada grupo sobre el ant</w:t>
      </w:r>
      <w:r w:rsidR="001B0840">
        <w:rPr>
          <w:rFonts w:asciiTheme="minorHAnsi" w:hAnsiTheme="minorHAnsi" w:cs="Arial"/>
        </w:rPr>
        <w:t>erior (12</w:t>
      </w:r>
      <w:r w:rsidR="00371E6E">
        <w:rPr>
          <w:rFonts w:asciiTheme="minorHAnsi" w:hAnsiTheme="minorHAnsi" w:cs="Arial"/>
        </w:rPr>
        <w:t xml:space="preserve"> puntos)</w:t>
      </w:r>
    </w:p>
    <w:p w:rsidR="00580BF4" w:rsidRPr="003C2902" w:rsidRDefault="00592149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96520</wp:posOffset>
            </wp:positionV>
            <wp:extent cx="1638300" cy="2762250"/>
            <wp:effectExtent l="1905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58" t="41693" r="34242" b="16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AC8" w:rsidRDefault="00D23AC8" w:rsidP="00371E6E">
      <w:pPr>
        <w:pStyle w:val="Sangra3detindependiente"/>
        <w:numPr>
          <w:ilvl w:val="0"/>
          <w:numId w:val="25"/>
        </w:numPr>
        <w:ind w:left="-284" w:right="-852" w:hanging="283"/>
        <w:rPr>
          <w:rFonts w:ascii="Calibri" w:hAnsi="Calibri"/>
        </w:rPr>
      </w:pPr>
      <w:r>
        <w:rPr>
          <w:rFonts w:ascii="Calibri" w:hAnsi="Calibri"/>
        </w:rPr>
        <w:t>Digestivo en mamíferos:</w:t>
      </w:r>
      <w:r w:rsidR="00084CFA">
        <w:rPr>
          <w:rFonts w:ascii="Calibri" w:hAnsi="Calibri"/>
        </w:rPr>
        <w:t xml:space="preserve"> (4+4+4</w:t>
      </w:r>
      <w:r w:rsidR="001B0840">
        <w:rPr>
          <w:rFonts w:ascii="Calibri" w:hAnsi="Calibri"/>
        </w:rPr>
        <w:t>+6+3) 21</w:t>
      </w:r>
      <w:r w:rsidR="00371E6E">
        <w:rPr>
          <w:rFonts w:ascii="Calibri" w:hAnsi="Calibri"/>
        </w:rPr>
        <w:t xml:space="preserve"> puntos</w:t>
      </w:r>
    </w:p>
    <w:p w:rsidR="00D23AC8" w:rsidRDefault="00D23AC8" w:rsidP="00371E6E">
      <w:pPr>
        <w:pStyle w:val="Sangra3detindependiente"/>
        <w:numPr>
          <w:ilvl w:val="0"/>
          <w:numId w:val="28"/>
        </w:numPr>
        <w:ind w:right="2692"/>
        <w:rPr>
          <w:rFonts w:ascii="Calibri" w:hAnsi="Calibri"/>
        </w:rPr>
      </w:pPr>
      <w:r>
        <w:rPr>
          <w:rFonts w:ascii="Calibri" w:hAnsi="Calibri"/>
        </w:rPr>
        <w:t>¿Qué es la deglución, dónde se produce y para qué sirve?</w:t>
      </w:r>
    </w:p>
    <w:p w:rsidR="00D23AC8" w:rsidRDefault="00D23AC8" w:rsidP="00371E6E">
      <w:pPr>
        <w:pStyle w:val="Sangra3detindependiente"/>
        <w:numPr>
          <w:ilvl w:val="0"/>
          <w:numId w:val="28"/>
        </w:numPr>
        <w:ind w:right="2692"/>
        <w:rPr>
          <w:rFonts w:ascii="Calibri" w:hAnsi="Calibri"/>
        </w:rPr>
      </w:pPr>
      <w:r>
        <w:rPr>
          <w:rFonts w:ascii="Calibri" w:hAnsi="Calibri"/>
        </w:rPr>
        <w:t>Nombra todos los órganos del tubo digestivo en</w:t>
      </w:r>
      <w:r w:rsidR="00371E6E">
        <w:rPr>
          <w:rFonts w:ascii="Calibri" w:hAnsi="Calibri"/>
        </w:rPr>
        <w:t xml:space="preserve"> que se digieren glúcidos, y qué</w:t>
      </w:r>
      <w:r>
        <w:rPr>
          <w:rFonts w:ascii="Calibri" w:hAnsi="Calibri"/>
        </w:rPr>
        <w:t xml:space="preserve"> jugos digestivos realizan su digestión.</w:t>
      </w:r>
    </w:p>
    <w:p w:rsidR="00D23AC8" w:rsidRDefault="00D23AC8" w:rsidP="00371E6E">
      <w:pPr>
        <w:pStyle w:val="Sangra3detindependiente"/>
        <w:numPr>
          <w:ilvl w:val="0"/>
          <w:numId w:val="28"/>
        </w:numPr>
        <w:ind w:right="2692"/>
        <w:rPr>
          <w:rFonts w:ascii="Calibri" w:hAnsi="Calibri"/>
        </w:rPr>
      </w:pPr>
      <w:r>
        <w:rPr>
          <w:rFonts w:ascii="Calibri" w:hAnsi="Calibri"/>
        </w:rPr>
        <w:t>¿Cuál es la función de la bilis? ¿dónde se produce y dónde actúa?</w:t>
      </w:r>
    </w:p>
    <w:p w:rsidR="00D23AC8" w:rsidRDefault="00592149" w:rsidP="00371E6E">
      <w:pPr>
        <w:pStyle w:val="Sangra3detindependiente"/>
        <w:numPr>
          <w:ilvl w:val="0"/>
          <w:numId w:val="28"/>
        </w:numPr>
        <w:ind w:right="2692"/>
        <w:rPr>
          <w:rFonts w:ascii="Calibri" w:hAnsi="Calibri"/>
        </w:rPr>
      </w:pPr>
      <w:r>
        <w:rPr>
          <w:rFonts w:ascii="Calibri" w:hAnsi="Calibri"/>
        </w:rPr>
        <w:t>En el siguiente esquema, explica cómo y dónde se absorben cada uno de los nutrientes representados</w:t>
      </w:r>
      <w:r w:rsidR="00371E6E">
        <w:rPr>
          <w:rFonts w:ascii="Calibri" w:hAnsi="Calibri"/>
        </w:rPr>
        <w:t xml:space="preserve"> </w:t>
      </w:r>
      <w:r>
        <w:rPr>
          <w:rFonts w:ascii="Calibri" w:hAnsi="Calibri"/>
        </w:rPr>
        <w:t>y cómo y dónde son transportados.</w:t>
      </w:r>
    </w:p>
    <w:p w:rsidR="00D23AC8" w:rsidRPr="003733BC" w:rsidRDefault="00D23AC8" w:rsidP="00371E6E">
      <w:pPr>
        <w:pStyle w:val="Sangra3detindependiente"/>
        <w:numPr>
          <w:ilvl w:val="0"/>
          <w:numId w:val="28"/>
        </w:numPr>
        <w:ind w:right="2692"/>
        <w:rPr>
          <w:rFonts w:ascii="Calibri" w:hAnsi="Calibri"/>
        </w:rPr>
      </w:pPr>
      <w:r>
        <w:rPr>
          <w:rFonts w:ascii="Calibri" w:hAnsi="Calibri"/>
        </w:rPr>
        <w:t>Nombra  tres procesos digestivos que se realizan en el intestino grueso.</w:t>
      </w: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084CFA" w:rsidRDefault="00084CFA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084CFA" w:rsidRDefault="00084CFA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084CFA" w:rsidRDefault="00084CFA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592149" w:rsidRDefault="00592149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6262E4" w:rsidRPr="003733BC" w:rsidRDefault="006262E4" w:rsidP="00371E6E">
      <w:pPr>
        <w:pStyle w:val="Sangra3detindependiente"/>
        <w:ind w:left="-284" w:right="-1418" w:hanging="283"/>
        <w:rPr>
          <w:rFonts w:ascii="Calibri" w:hAnsi="Calibri"/>
        </w:rPr>
      </w:pPr>
    </w:p>
    <w:p w:rsidR="00ED7333" w:rsidRPr="00371E6E" w:rsidRDefault="00592149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tienen en común todas la</w:t>
      </w:r>
      <w:r w:rsidR="00ED7333" w:rsidRPr="00371E6E">
        <w:rPr>
          <w:rFonts w:asciiTheme="minorHAnsi" w:hAnsiTheme="minorHAnsi" w:cs="Arial"/>
        </w:rPr>
        <w:t xml:space="preserve">s </w:t>
      </w:r>
      <w:r w:rsidRPr="00371E6E">
        <w:rPr>
          <w:rFonts w:asciiTheme="minorHAnsi" w:hAnsiTheme="minorHAnsi" w:cs="Arial"/>
        </w:rPr>
        <w:t xml:space="preserve">superficies respiratorias? </w:t>
      </w:r>
      <w:r w:rsidR="001B0840">
        <w:rPr>
          <w:rFonts w:asciiTheme="minorHAnsi" w:hAnsiTheme="minorHAnsi" w:cs="Arial"/>
        </w:rPr>
        <w:t>(10</w:t>
      </w:r>
      <w:r w:rsidR="00371E6E">
        <w:rPr>
          <w:rFonts w:asciiTheme="minorHAnsi" w:hAnsiTheme="minorHAnsi" w:cs="Arial"/>
        </w:rPr>
        <w:t xml:space="preserve"> puntos)</w:t>
      </w:r>
    </w:p>
    <w:p w:rsidR="00592149" w:rsidRDefault="00592149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</w:p>
    <w:p w:rsidR="00592149" w:rsidRPr="00371E6E" w:rsidRDefault="00592149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Invertebrados:</w:t>
      </w:r>
      <w:r w:rsidR="00371E6E">
        <w:rPr>
          <w:rFonts w:asciiTheme="minorHAnsi" w:hAnsiTheme="minorHAnsi" w:cs="Arial"/>
        </w:rPr>
        <w:t xml:space="preserve"> (12 puntos)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Explica el mecanismo de respiración de las tres clases de moluscos.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tipo de respiración tienen los insectos? Explícalo.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ind w:right="-851"/>
        <w:rPr>
          <w:rFonts w:asciiTheme="minorHAnsi" w:hAnsiTheme="minorHAnsi" w:cs="Arial"/>
        </w:rPr>
      </w:pPr>
      <w:r w:rsidRPr="00371E6E">
        <w:rPr>
          <w:rFonts w:asciiTheme="minorHAnsi" w:hAnsiTheme="minorHAnsi" w:cs="Arial"/>
        </w:rPr>
        <w:t>¿Qué grupos de invertebrados tienen respiración cutánea y cómo es su piel?</w:t>
      </w:r>
    </w:p>
    <w:p w:rsidR="00ED7333" w:rsidRPr="00ED7333" w:rsidRDefault="00371E6E" w:rsidP="00371E6E">
      <w:pPr>
        <w:widowControl w:val="0"/>
        <w:autoSpaceDE w:val="0"/>
        <w:autoSpaceDN w:val="0"/>
        <w:adjustRightInd w:val="0"/>
        <w:ind w:left="-284" w:right="-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97790</wp:posOffset>
            </wp:positionV>
            <wp:extent cx="3267710" cy="2571750"/>
            <wp:effectExtent l="19050" t="0" r="889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974" t="36050" r="23633" b="2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2E4" w:rsidRPr="003733BC" w:rsidRDefault="006262E4" w:rsidP="00371E6E">
      <w:pPr>
        <w:widowControl w:val="0"/>
        <w:autoSpaceDE w:val="0"/>
        <w:autoSpaceDN w:val="0"/>
        <w:adjustRightInd w:val="0"/>
        <w:ind w:left="-284" w:right="-1134" w:hanging="283"/>
        <w:jc w:val="both"/>
        <w:rPr>
          <w:rFonts w:ascii="Calibri" w:hAnsi="Calibri"/>
          <w:b/>
          <w:bCs/>
        </w:rPr>
      </w:pPr>
    </w:p>
    <w:p w:rsidR="00592149" w:rsidRPr="00371E6E" w:rsidRDefault="00592149" w:rsidP="00371E6E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ind w:left="-284" w:right="2550" w:hanging="283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>Vertebrados:</w:t>
      </w:r>
      <w:r w:rsidR="00084CFA">
        <w:rPr>
          <w:rFonts w:ascii="Calibri" w:hAnsi="Calibri"/>
          <w:color w:val="000000"/>
        </w:rPr>
        <w:t xml:space="preserve"> (4+5+4+7</w:t>
      </w:r>
      <w:r w:rsidR="001B0840">
        <w:rPr>
          <w:rFonts w:ascii="Calibri" w:hAnsi="Calibri"/>
          <w:color w:val="000000"/>
        </w:rPr>
        <w:t>) 20</w:t>
      </w:r>
      <w:r w:rsidR="00371E6E">
        <w:rPr>
          <w:rFonts w:ascii="Calibri" w:hAnsi="Calibri"/>
          <w:color w:val="000000"/>
        </w:rPr>
        <w:t xml:space="preserve"> puntos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right="2550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 xml:space="preserve">Nombra dos diferencias entre la respiración de peces óseos y cartilaginosos. 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right="2550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>¿En qué se diferencian los pulmones de los diferentes vertebrados?</w:t>
      </w:r>
    </w:p>
    <w:p w:rsidR="00580BF4" w:rsidRPr="00371E6E" w:rsidRDefault="00580BF4" w:rsidP="00371E6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right="2550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>Explica el mecanismo de intercambio de gase</w:t>
      </w:r>
      <w:r w:rsidR="00592149" w:rsidRPr="00371E6E">
        <w:rPr>
          <w:rFonts w:ascii="Calibri" w:hAnsi="Calibri"/>
          <w:color w:val="000000"/>
        </w:rPr>
        <w:t>s en los alveolos pulmonares.</w:t>
      </w:r>
    </w:p>
    <w:p w:rsidR="00592149" w:rsidRPr="00371E6E" w:rsidRDefault="00592149" w:rsidP="00371E6E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ind w:right="2550"/>
        <w:jc w:val="both"/>
        <w:rPr>
          <w:rFonts w:ascii="Calibri" w:hAnsi="Calibri"/>
          <w:color w:val="000000"/>
        </w:rPr>
      </w:pPr>
      <w:r w:rsidRPr="00371E6E">
        <w:rPr>
          <w:rFonts w:ascii="Calibri" w:hAnsi="Calibri"/>
          <w:color w:val="000000"/>
        </w:rPr>
        <w:t xml:space="preserve">Explica </w:t>
      </w:r>
      <w:r w:rsidR="00371E6E" w:rsidRPr="00371E6E">
        <w:rPr>
          <w:rFonts w:ascii="Calibri" w:hAnsi="Calibri"/>
          <w:color w:val="000000"/>
        </w:rPr>
        <w:t xml:space="preserve">cómo se producen </w:t>
      </w:r>
      <w:r w:rsidRPr="00371E6E">
        <w:rPr>
          <w:rFonts w:ascii="Calibri" w:hAnsi="Calibri"/>
          <w:color w:val="000000"/>
        </w:rPr>
        <w:t>los movimi</w:t>
      </w:r>
      <w:bookmarkStart w:id="0" w:name="_GoBack"/>
      <w:bookmarkEnd w:id="0"/>
      <w:r w:rsidRPr="00371E6E">
        <w:rPr>
          <w:rFonts w:ascii="Calibri" w:hAnsi="Calibri"/>
          <w:color w:val="000000"/>
        </w:rPr>
        <w:t>entos respiratorios de mamíferos</w:t>
      </w:r>
      <w:r w:rsidR="00084CFA">
        <w:rPr>
          <w:rFonts w:ascii="Calibri" w:hAnsi="Calibri"/>
          <w:color w:val="000000"/>
        </w:rPr>
        <w:t>.</w:t>
      </w:r>
    </w:p>
    <w:p w:rsidR="00580BF4" w:rsidRPr="00ED7333" w:rsidRDefault="00084CFA" w:rsidP="00ED7333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567" w:right="-1276"/>
        <w:jc w:val="both"/>
        <w:rPr>
          <w:rFonts w:ascii="Calibri" w:hAnsi="Calibri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71E6E" w:rsidRPr="00371E6E">
        <w:t xml:space="preserve"> </w:t>
      </w:r>
    </w:p>
    <w:p w:rsidR="00580BF4" w:rsidRPr="00ED7333" w:rsidRDefault="00084CFA" w:rsidP="00ED7333">
      <w:pPr>
        <w:widowControl w:val="0"/>
        <w:tabs>
          <w:tab w:val="left" w:pos="213"/>
          <w:tab w:val="num" w:pos="2977"/>
        </w:tabs>
        <w:autoSpaceDE w:val="0"/>
        <w:autoSpaceDN w:val="0"/>
        <w:adjustRightInd w:val="0"/>
        <w:ind w:left="-567" w:right="-1276"/>
        <w:jc w:val="both"/>
        <w:rPr>
          <w:rFonts w:ascii="Calibri" w:hAnsi="Calibri"/>
          <w:color w:val="000000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A10371" w:rsidRPr="003733BC" w:rsidRDefault="00A10371" w:rsidP="00ED7333">
      <w:pPr>
        <w:jc w:val="both"/>
        <w:rPr>
          <w:rFonts w:ascii="Calibri" w:hAnsi="Calibri"/>
        </w:rPr>
      </w:pPr>
    </w:p>
    <w:sectPr w:rsidR="00A10371" w:rsidRPr="003733BC" w:rsidSect="00B9745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D1F"/>
    <w:multiLevelType w:val="hybridMultilevel"/>
    <w:tmpl w:val="E250DAF8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300969"/>
    <w:multiLevelType w:val="multilevel"/>
    <w:tmpl w:val="43A47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2E66"/>
    <w:multiLevelType w:val="hybridMultilevel"/>
    <w:tmpl w:val="5ADAD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63157"/>
    <w:multiLevelType w:val="hybridMultilevel"/>
    <w:tmpl w:val="E78CACD6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0467774"/>
    <w:multiLevelType w:val="hybridMultilevel"/>
    <w:tmpl w:val="C0E498BC"/>
    <w:lvl w:ilvl="0" w:tplc="9394FE0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E15D2"/>
    <w:multiLevelType w:val="hybridMultilevel"/>
    <w:tmpl w:val="85DCDB0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734609C"/>
    <w:multiLevelType w:val="hybridMultilevel"/>
    <w:tmpl w:val="1DD603E6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7E84466"/>
    <w:multiLevelType w:val="hybridMultilevel"/>
    <w:tmpl w:val="A554111A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80E"/>
    <w:multiLevelType w:val="hybridMultilevel"/>
    <w:tmpl w:val="D03E8718"/>
    <w:lvl w:ilvl="0" w:tplc="AEF2E8B4">
      <w:start w:val="8"/>
      <w:numFmt w:val="decimal"/>
      <w:lvlText w:val="(%1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2D542805"/>
    <w:multiLevelType w:val="hybridMultilevel"/>
    <w:tmpl w:val="20B404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C5D7AA2"/>
    <w:multiLevelType w:val="hybridMultilevel"/>
    <w:tmpl w:val="B6044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37E3C"/>
    <w:multiLevelType w:val="hybridMultilevel"/>
    <w:tmpl w:val="2912F4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70E4"/>
    <w:multiLevelType w:val="hybridMultilevel"/>
    <w:tmpl w:val="4808E7A8"/>
    <w:lvl w:ilvl="0" w:tplc="25046144">
      <w:start w:val="1"/>
      <w:numFmt w:val="lowerLetter"/>
      <w:lvlText w:val="%1)"/>
      <w:lvlJc w:val="left"/>
      <w:pPr>
        <w:tabs>
          <w:tab w:val="num" w:pos="-681"/>
        </w:tabs>
        <w:ind w:left="-56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3">
    <w:nsid w:val="4D07501F"/>
    <w:multiLevelType w:val="hybridMultilevel"/>
    <w:tmpl w:val="EF4492B2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0C562A6"/>
    <w:multiLevelType w:val="hybridMultilevel"/>
    <w:tmpl w:val="7A3CC16A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B02DE"/>
    <w:multiLevelType w:val="hybridMultilevel"/>
    <w:tmpl w:val="88CEE5EE"/>
    <w:lvl w:ilvl="0" w:tplc="25FEDF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5B405D91"/>
    <w:multiLevelType w:val="hybridMultilevel"/>
    <w:tmpl w:val="866673B6"/>
    <w:lvl w:ilvl="0" w:tplc="0C0A0017">
      <w:start w:val="1"/>
      <w:numFmt w:val="lowerLetter"/>
      <w:lvlText w:val="%1)"/>
      <w:lvlJc w:val="left"/>
      <w:pPr>
        <w:ind w:left="-131" w:hanging="360"/>
      </w:pPr>
    </w:lvl>
    <w:lvl w:ilvl="1" w:tplc="0C0A0019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B680080"/>
    <w:multiLevelType w:val="hybridMultilevel"/>
    <w:tmpl w:val="93CA2538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34ED"/>
    <w:multiLevelType w:val="hybridMultilevel"/>
    <w:tmpl w:val="60CCD7C0"/>
    <w:lvl w:ilvl="0" w:tplc="F7B0A9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A0B21"/>
    <w:multiLevelType w:val="hybridMultilevel"/>
    <w:tmpl w:val="3A205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C29F6"/>
    <w:multiLevelType w:val="hybridMultilevel"/>
    <w:tmpl w:val="ED34ACF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4462B01"/>
    <w:multiLevelType w:val="hybridMultilevel"/>
    <w:tmpl w:val="1F7E7D92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6551EDB"/>
    <w:multiLevelType w:val="hybridMultilevel"/>
    <w:tmpl w:val="DEB2E038"/>
    <w:lvl w:ilvl="0" w:tplc="0C0A0017">
      <w:start w:val="1"/>
      <w:numFmt w:val="lowerLetter"/>
      <w:lvlText w:val="%1)"/>
      <w:lvlJc w:val="left"/>
      <w:pPr>
        <w:ind w:left="-54" w:hanging="360"/>
      </w:p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3">
    <w:nsid w:val="696C22B2"/>
    <w:multiLevelType w:val="hybridMultilevel"/>
    <w:tmpl w:val="577CBFA2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>
    <w:nsid w:val="6A8B2147"/>
    <w:multiLevelType w:val="hybridMultilevel"/>
    <w:tmpl w:val="40E60F4E"/>
    <w:lvl w:ilvl="0" w:tplc="A2485088">
      <w:start w:val="5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882A052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1088D"/>
    <w:multiLevelType w:val="hybridMultilevel"/>
    <w:tmpl w:val="577CBFA2"/>
    <w:lvl w:ilvl="0" w:tplc="32262F6A">
      <w:start w:val="1"/>
      <w:numFmt w:val="decimal"/>
      <w:lvlText w:val="%1-"/>
      <w:lvlJc w:val="left"/>
      <w:pPr>
        <w:ind w:left="-77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>
    <w:nsid w:val="73A67B14"/>
    <w:multiLevelType w:val="hybridMultilevel"/>
    <w:tmpl w:val="BE1026BA"/>
    <w:lvl w:ilvl="0" w:tplc="2F38E9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B622A4">
      <w:start w:val="1"/>
      <w:numFmt w:val="lowerLetter"/>
      <w:lvlText w:val="%2)"/>
      <w:lvlJc w:val="left"/>
      <w:pPr>
        <w:ind w:left="5835" w:hanging="475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E4716"/>
    <w:multiLevelType w:val="hybridMultilevel"/>
    <w:tmpl w:val="A57ABA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C0696"/>
    <w:multiLevelType w:val="hybridMultilevel"/>
    <w:tmpl w:val="A926C42C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BDD2BCE"/>
    <w:multiLevelType w:val="hybridMultilevel"/>
    <w:tmpl w:val="8528ECE8"/>
    <w:lvl w:ilvl="0" w:tplc="0C0A0017">
      <w:start w:val="1"/>
      <w:numFmt w:val="lowerLetter"/>
      <w:lvlText w:val="%1)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7FB3383D"/>
    <w:multiLevelType w:val="hybridMultilevel"/>
    <w:tmpl w:val="8A44E46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4"/>
  </w:num>
  <w:num w:numId="4">
    <w:abstractNumId w:val="12"/>
  </w:num>
  <w:num w:numId="5">
    <w:abstractNumId w:val="23"/>
  </w:num>
  <w:num w:numId="6">
    <w:abstractNumId w:val="4"/>
  </w:num>
  <w:num w:numId="7">
    <w:abstractNumId w:val="22"/>
  </w:num>
  <w:num w:numId="8">
    <w:abstractNumId w:val="8"/>
  </w:num>
  <w:num w:numId="9">
    <w:abstractNumId w:val="26"/>
  </w:num>
  <w:num w:numId="10">
    <w:abstractNumId w:val="15"/>
  </w:num>
  <w:num w:numId="11">
    <w:abstractNumId w:val="25"/>
  </w:num>
  <w:num w:numId="12">
    <w:abstractNumId w:val="13"/>
  </w:num>
  <w:num w:numId="13">
    <w:abstractNumId w:val="10"/>
  </w:num>
  <w:num w:numId="14">
    <w:abstractNumId w:val="16"/>
  </w:num>
  <w:num w:numId="15">
    <w:abstractNumId w:val="19"/>
  </w:num>
  <w:num w:numId="16">
    <w:abstractNumId w:val="28"/>
  </w:num>
  <w:num w:numId="17">
    <w:abstractNumId w:val="30"/>
  </w:num>
  <w:num w:numId="18">
    <w:abstractNumId w:val="11"/>
  </w:num>
  <w:num w:numId="19">
    <w:abstractNumId w:val="3"/>
  </w:num>
  <w:num w:numId="20">
    <w:abstractNumId w:val="14"/>
  </w:num>
  <w:num w:numId="21">
    <w:abstractNumId w:val="18"/>
  </w:num>
  <w:num w:numId="22">
    <w:abstractNumId w:val="17"/>
  </w:num>
  <w:num w:numId="23">
    <w:abstractNumId w:val="7"/>
  </w:num>
  <w:num w:numId="24">
    <w:abstractNumId w:val="1"/>
  </w:num>
  <w:num w:numId="25">
    <w:abstractNumId w:val="2"/>
  </w:num>
  <w:num w:numId="26">
    <w:abstractNumId w:val="0"/>
  </w:num>
  <w:num w:numId="27">
    <w:abstractNumId w:val="20"/>
  </w:num>
  <w:num w:numId="28">
    <w:abstractNumId w:val="29"/>
  </w:num>
  <w:num w:numId="29">
    <w:abstractNumId w:val="5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F1790"/>
    <w:rsid w:val="00084CFA"/>
    <w:rsid w:val="000A47EF"/>
    <w:rsid w:val="000F1790"/>
    <w:rsid w:val="001110B9"/>
    <w:rsid w:val="001B0840"/>
    <w:rsid w:val="002B3028"/>
    <w:rsid w:val="003347E6"/>
    <w:rsid w:val="00371E6E"/>
    <w:rsid w:val="003733BC"/>
    <w:rsid w:val="003C12C2"/>
    <w:rsid w:val="00423827"/>
    <w:rsid w:val="004325B2"/>
    <w:rsid w:val="00580BF4"/>
    <w:rsid w:val="00592149"/>
    <w:rsid w:val="006262E4"/>
    <w:rsid w:val="0075783E"/>
    <w:rsid w:val="00766E77"/>
    <w:rsid w:val="007E07D2"/>
    <w:rsid w:val="0086795E"/>
    <w:rsid w:val="00877EDC"/>
    <w:rsid w:val="009A03F6"/>
    <w:rsid w:val="009B6E11"/>
    <w:rsid w:val="00A10371"/>
    <w:rsid w:val="00A36D46"/>
    <w:rsid w:val="00AE53DF"/>
    <w:rsid w:val="00B9745C"/>
    <w:rsid w:val="00D23AC8"/>
    <w:rsid w:val="00DD0C91"/>
    <w:rsid w:val="00ED2572"/>
    <w:rsid w:val="00ED7333"/>
    <w:rsid w:val="00F03BC8"/>
    <w:rsid w:val="00F80A8D"/>
    <w:rsid w:val="00F852B2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4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10371"/>
    <w:pPr>
      <w:keepNext/>
      <w:widowControl w:val="0"/>
      <w:autoSpaceDE w:val="0"/>
      <w:autoSpaceDN w:val="0"/>
      <w:adjustRightInd w:val="0"/>
      <w:ind w:left="567"/>
      <w:outlineLvl w:val="0"/>
    </w:pPr>
    <w:rPr>
      <w:rFonts w:ascii="Comic Sans MS" w:hAnsi="Comic Sans MS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A36D46"/>
    <w:pPr>
      <w:ind w:left="540" w:right="224"/>
    </w:pPr>
    <w:rPr>
      <w:rFonts w:ascii="Comic Sans MS" w:hAnsi="Comic Sans MS"/>
    </w:rPr>
  </w:style>
  <w:style w:type="paragraph" w:styleId="Ttulo">
    <w:name w:val="Title"/>
    <w:basedOn w:val="Normal"/>
    <w:qFormat/>
    <w:rsid w:val="00A36D46"/>
    <w:pPr>
      <w:ind w:left="540" w:right="224"/>
      <w:jc w:val="center"/>
    </w:pPr>
    <w:rPr>
      <w:rFonts w:ascii="Comic Sans MS" w:hAnsi="Comic Sans MS"/>
      <w:b/>
      <w:bCs/>
      <w:sz w:val="28"/>
      <w:u w:val="single"/>
    </w:rPr>
  </w:style>
  <w:style w:type="paragraph" w:styleId="Sangra3detindependiente">
    <w:name w:val="Body Text Indent 3"/>
    <w:basedOn w:val="Normal"/>
    <w:link w:val="Sangra3detindependienteCar"/>
    <w:rsid w:val="00ED2572"/>
    <w:pPr>
      <w:widowControl w:val="0"/>
      <w:autoSpaceDE w:val="0"/>
      <w:autoSpaceDN w:val="0"/>
      <w:adjustRightInd w:val="0"/>
      <w:ind w:left="567"/>
      <w:jc w:val="both"/>
    </w:pPr>
    <w:rPr>
      <w:rFonts w:ascii="Comic Sans MS" w:hAnsi="Comic Sans MS"/>
    </w:rPr>
  </w:style>
  <w:style w:type="character" w:customStyle="1" w:styleId="Sangra3detindependienteCar">
    <w:name w:val="Sangría 3 de t. independiente Car"/>
    <w:link w:val="Sangra3detindependiente"/>
    <w:rsid w:val="00ED2572"/>
    <w:rPr>
      <w:rFonts w:ascii="Comic Sans MS" w:hAnsi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03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10371"/>
    <w:rPr>
      <w:sz w:val="24"/>
      <w:szCs w:val="24"/>
    </w:rPr>
  </w:style>
  <w:style w:type="character" w:customStyle="1" w:styleId="Ttulo1Car">
    <w:name w:val="Título 1 Car"/>
    <w:link w:val="Ttulo1"/>
    <w:rsid w:val="00A10371"/>
    <w:rPr>
      <w:rFonts w:ascii="Comic Sans MS" w:hAnsi="Comic Sans MS"/>
      <w:b/>
      <w:bCs/>
      <w:sz w:val="22"/>
    </w:rPr>
  </w:style>
  <w:style w:type="paragraph" w:styleId="Prrafodelista">
    <w:name w:val="List Paragraph"/>
    <w:basedOn w:val="Normal"/>
    <w:uiPriority w:val="34"/>
    <w:qFormat/>
    <w:rsid w:val="00A1037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3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10371"/>
    <w:pPr>
      <w:keepNext/>
      <w:widowControl w:val="0"/>
      <w:autoSpaceDE w:val="0"/>
      <w:autoSpaceDN w:val="0"/>
      <w:adjustRightInd w:val="0"/>
      <w:ind w:left="567"/>
      <w:outlineLvl w:val="0"/>
    </w:pPr>
    <w:rPr>
      <w:rFonts w:ascii="Comic Sans MS" w:hAnsi="Comic Sans MS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540" w:right="224"/>
    </w:pPr>
    <w:rPr>
      <w:rFonts w:ascii="Comic Sans MS" w:hAnsi="Comic Sans MS"/>
    </w:rPr>
  </w:style>
  <w:style w:type="paragraph" w:styleId="Ttulo">
    <w:name w:val="Title"/>
    <w:basedOn w:val="Normal"/>
    <w:qFormat/>
    <w:pPr>
      <w:ind w:left="540" w:right="224"/>
      <w:jc w:val="center"/>
    </w:pPr>
    <w:rPr>
      <w:rFonts w:ascii="Comic Sans MS" w:hAnsi="Comic Sans MS"/>
      <w:b/>
      <w:bCs/>
      <w:sz w:val="28"/>
      <w:u w:val="single"/>
    </w:rPr>
  </w:style>
  <w:style w:type="paragraph" w:styleId="Sangra3detindependiente">
    <w:name w:val="Body Text Indent 3"/>
    <w:basedOn w:val="Normal"/>
    <w:link w:val="Sangra3detindependienteCar"/>
    <w:rsid w:val="00ED2572"/>
    <w:pPr>
      <w:widowControl w:val="0"/>
      <w:autoSpaceDE w:val="0"/>
      <w:autoSpaceDN w:val="0"/>
      <w:adjustRightInd w:val="0"/>
      <w:ind w:left="567"/>
      <w:jc w:val="both"/>
    </w:pPr>
    <w:rPr>
      <w:rFonts w:ascii="Comic Sans MS" w:hAnsi="Comic Sans MS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D2572"/>
    <w:rPr>
      <w:rFonts w:ascii="Comic Sans MS" w:hAnsi="Comic Sans MS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103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A10371"/>
    <w:rPr>
      <w:sz w:val="24"/>
      <w:szCs w:val="24"/>
    </w:rPr>
  </w:style>
  <w:style w:type="character" w:customStyle="1" w:styleId="Ttulo1Car">
    <w:name w:val="Título 1 Car"/>
    <w:link w:val="Ttulo1"/>
    <w:rsid w:val="00A10371"/>
    <w:rPr>
      <w:rFonts w:ascii="Comic Sans MS" w:hAnsi="Comic Sans MS"/>
      <w:b/>
      <w:bCs/>
      <w:sz w:val="22"/>
    </w:rPr>
  </w:style>
  <w:style w:type="paragraph" w:styleId="Prrafodelista">
    <w:name w:val="List Paragraph"/>
    <w:basedOn w:val="Normal"/>
    <w:uiPriority w:val="34"/>
    <w:qFormat/>
    <w:rsid w:val="00A103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BIOLOGÍA</vt:lpstr>
    </vt:vector>
  </TitlesOfParts>
  <Company>Casa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BIOLOGÍA</dc:title>
  <dc:creator>Pilar</dc:creator>
  <cp:lastModifiedBy>Pilar</cp:lastModifiedBy>
  <cp:revision>4</cp:revision>
  <cp:lastPrinted>2021-04-13T10:39:00Z</cp:lastPrinted>
  <dcterms:created xsi:type="dcterms:W3CDTF">2021-04-11T18:47:00Z</dcterms:created>
  <dcterms:modified xsi:type="dcterms:W3CDTF">2021-04-13T10:39:00Z</dcterms:modified>
</cp:coreProperties>
</file>